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390418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89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5D9DB23C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  <w:r w:rsidR="0039041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 xml:space="preserve"> Sedi di osservatorio province di Catania e Palermo.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364C89CD" w14:textId="77777777" w:rsidR="005F6C09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ammesso/a </w:t>
      </w:r>
      <w:proofErr w:type="spellStart"/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 w:rsidR="005F6C09">
        <w:rPr>
          <w:rFonts w:ascii="Calibri" w:eastAsia="Times New Roman" w:hAnsi="Calibri" w:cs="Tahoma"/>
          <w:color w:val="000000"/>
          <w:sz w:val="24"/>
          <w:szCs w:val="24"/>
        </w:rPr>
        <w:t>per la seguente area:</w:t>
      </w:r>
    </w:p>
    <w:p w14:paraId="499D275E" w14:textId="413EA88A" w:rsidR="00264CD8" w:rsidRPr="007A6C09" w:rsidRDefault="007A6C09" w:rsidP="007A6C09">
      <w:pPr>
        <w:pStyle w:val="Paragrafoelenco"/>
        <w:numPr>
          <w:ilvl w:val="0"/>
          <w:numId w:val="10"/>
        </w:num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7A6C09">
        <w:rPr>
          <w:rFonts w:ascii="Calibri" w:eastAsia="Calibri" w:hAnsi="Calibri" w:cs="Times New Roman"/>
          <w:i/>
          <w:iCs/>
          <w:sz w:val="24"/>
          <w:szCs w:val="24"/>
          <w:lang w:eastAsia="it-IT"/>
        </w:rPr>
        <w:t>“Prevenzione e contrasto della dispersione scolastica, potenziamento dell'inclusione scolastica anche con particolare riferimento all'inclusione di alunni stranieri e di quelli con disabilità”</w:t>
      </w:r>
      <w:r w:rsidR="0020490E" w:rsidRPr="007A6C09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</w:p>
    <w:p w14:paraId="3F41B966" w14:textId="77777777" w:rsidR="00264CD8" w:rsidRPr="00264CD8" w:rsidRDefault="00264CD8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5F6F75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lastRenderedPageBreak/>
        <w:t xml:space="preserve">(indicare chiaramente eventuali altre situazioni quali, ad esempio, utilizzazione, distacco, collocamento fuori ruolo, aspettativa per dottorato di ricerca, in attesa dell’esito della procedura di mobilità per </w:t>
      </w:r>
      <w:proofErr w:type="spellStart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l’a.s.</w:t>
      </w:r>
      <w:proofErr w:type="spellEnd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202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05CB9A84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 sede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per n. 36 (trentasei) ore settimanali e a permanere nella posizione di utilizzo per la prevista durata di 1(uno) anno</w:t>
      </w:r>
      <w:r w:rsidR="004F3DCB">
        <w:rPr>
          <w:rFonts w:ascii="Calibri" w:eastAsia="Times New Roman" w:hAnsi="Calibri" w:cs="Tahoma"/>
          <w:color w:val="000000"/>
          <w:sz w:val="24"/>
          <w:szCs w:val="24"/>
        </w:rPr>
        <w:t>, presso: (indicare sede Territoriale)</w:t>
      </w:r>
      <w:r w:rsidR="00390418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9A3C56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C07"/>
    <w:multiLevelType w:val="hybridMultilevel"/>
    <w:tmpl w:val="1E7837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7"/>
  </w:num>
  <w:num w:numId="2" w16cid:durableId="341710174">
    <w:abstractNumId w:val="3"/>
  </w:num>
  <w:num w:numId="3" w16cid:durableId="2030452654">
    <w:abstractNumId w:val="4"/>
  </w:num>
  <w:num w:numId="4" w16cid:durableId="2025741127">
    <w:abstractNumId w:val="6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9"/>
  </w:num>
  <w:num w:numId="8" w16cid:durableId="2136100818">
    <w:abstractNumId w:val="8"/>
  </w:num>
  <w:num w:numId="9" w16cid:durableId="620765306">
    <w:abstractNumId w:val="5"/>
  </w:num>
  <w:num w:numId="10" w16cid:durableId="72210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370CB"/>
    <w:rsid w:val="00046D62"/>
    <w:rsid w:val="000B7571"/>
    <w:rsid w:val="000C5404"/>
    <w:rsid w:val="000C6437"/>
    <w:rsid w:val="001B1189"/>
    <w:rsid w:val="001B1A4E"/>
    <w:rsid w:val="0020490E"/>
    <w:rsid w:val="0022716B"/>
    <w:rsid w:val="00245DE5"/>
    <w:rsid w:val="00264CD8"/>
    <w:rsid w:val="002775AD"/>
    <w:rsid w:val="00336551"/>
    <w:rsid w:val="0034690B"/>
    <w:rsid w:val="003530E1"/>
    <w:rsid w:val="0038044F"/>
    <w:rsid w:val="003805CB"/>
    <w:rsid w:val="00390418"/>
    <w:rsid w:val="00424F77"/>
    <w:rsid w:val="004971E3"/>
    <w:rsid w:val="004C02E4"/>
    <w:rsid w:val="004F3DCB"/>
    <w:rsid w:val="005654BE"/>
    <w:rsid w:val="005B2F25"/>
    <w:rsid w:val="005F6C09"/>
    <w:rsid w:val="0069147C"/>
    <w:rsid w:val="006A73D8"/>
    <w:rsid w:val="006C43BA"/>
    <w:rsid w:val="006D37A6"/>
    <w:rsid w:val="00746209"/>
    <w:rsid w:val="007A6C09"/>
    <w:rsid w:val="007C14A2"/>
    <w:rsid w:val="008C340A"/>
    <w:rsid w:val="008D32E1"/>
    <w:rsid w:val="008F134C"/>
    <w:rsid w:val="00956667"/>
    <w:rsid w:val="009A3C56"/>
    <w:rsid w:val="009C22CD"/>
    <w:rsid w:val="00A03CD1"/>
    <w:rsid w:val="00A83D7B"/>
    <w:rsid w:val="00B11CDF"/>
    <w:rsid w:val="00BC1EE5"/>
    <w:rsid w:val="00BD5241"/>
    <w:rsid w:val="00C63095"/>
    <w:rsid w:val="00C712B7"/>
    <w:rsid w:val="00C7487E"/>
    <w:rsid w:val="00C9671E"/>
    <w:rsid w:val="00DB6F00"/>
    <w:rsid w:val="00DC2F48"/>
    <w:rsid w:val="00E275C9"/>
    <w:rsid w:val="00E369DC"/>
    <w:rsid w:val="00E64A55"/>
    <w:rsid w:val="00E75086"/>
    <w:rsid w:val="00E8735A"/>
    <w:rsid w:val="00F73989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Mustacciolo Monica</cp:lastModifiedBy>
  <cp:revision>84</cp:revision>
  <cp:lastPrinted>2020-08-06T12:07:00Z</cp:lastPrinted>
  <dcterms:created xsi:type="dcterms:W3CDTF">2022-09-02T14:23:00Z</dcterms:created>
  <dcterms:modified xsi:type="dcterms:W3CDTF">2024-08-14T12:06:00Z</dcterms:modified>
</cp:coreProperties>
</file>